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769EF0E7" w:rsidR="00815FCF" w:rsidRPr="00D06620" w:rsidRDefault="00EF7D81" w:rsidP="00815FCF">
      <w:pPr>
        <w:spacing w:after="0" w:line="240" w:lineRule="auto"/>
        <w:jc w:val="center"/>
        <w:rPr>
          <w:rFonts w:eastAsia="Times New Roman" w:cs="Arial"/>
          <w:b/>
          <w:sz w:val="28"/>
          <w:szCs w:val="28"/>
        </w:rPr>
      </w:pPr>
      <w:r>
        <w:rPr>
          <w:rFonts w:eastAsia="Times New Roman" w:cs="Arial"/>
          <w:b/>
          <w:sz w:val="28"/>
          <w:szCs w:val="28"/>
        </w:rPr>
        <w:t>SHIRLEY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EF7D81" w:rsidRPr="00D06620" w14:paraId="71AFFCED" w14:textId="77777777" w:rsidTr="00FE2EA2">
        <w:tc>
          <w:tcPr>
            <w:tcW w:w="9634" w:type="dxa"/>
          </w:tcPr>
          <w:p w14:paraId="26F0F326" w14:textId="77777777" w:rsidR="00EF7D81" w:rsidRPr="00D06620" w:rsidRDefault="00EF7D81"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EF7D81" w:rsidRPr="00D06620" w14:paraId="103019AE" w14:textId="77777777" w:rsidTr="00FE2EA2">
        <w:tc>
          <w:tcPr>
            <w:tcW w:w="9634" w:type="dxa"/>
          </w:tcPr>
          <w:p w14:paraId="617E0341" w14:textId="77777777" w:rsidR="00EF7D81" w:rsidRPr="00D06620" w:rsidRDefault="00EF7D81"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583DCD3" w:rsidR="00EF7D81" w:rsidRPr="00D06620" w:rsidRDefault="00EF7D81"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13 May 2026</w:t>
            </w:r>
          </w:p>
          <w:p w14:paraId="22091A18" w14:textId="6FBBC436" w:rsidR="00EF7D81" w:rsidRDefault="00EF7D81"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Parish Council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Parish Council has certified itself as exempt from the appointed auditor’s review. </w:t>
            </w:r>
          </w:p>
          <w:p w14:paraId="523ACB9B" w14:textId="5CD69F13" w:rsidR="00EF7D81" w:rsidRPr="00D06620" w:rsidRDefault="00EF7D81"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16864A92" w14:textId="745E23B5" w:rsidR="00EF7D81" w:rsidRPr="00EF7D81" w:rsidRDefault="00EF7D81" w:rsidP="00EF7D81">
            <w:pPr>
              <w:tabs>
                <w:tab w:val="left" w:pos="284"/>
                <w:tab w:val="left" w:pos="709"/>
              </w:tabs>
              <w:overflowPunct w:val="0"/>
              <w:autoSpaceDE w:val="0"/>
              <w:autoSpaceDN w:val="0"/>
              <w:adjustRightInd w:val="0"/>
              <w:spacing w:after="0" w:line="240" w:lineRule="auto"/>
              <w:ind w:left="284"/>
              <w:textAlignment w:val="baseline"/>
              <w:rPr>
                <w:rFonts w:eastAsia="Times New Roman" w:cs="Arial"/>
                <w:b/>
                <w:bCs/>
                <w:sz w:val="18"/>
                <w:szCs w:val="18"/>
              </w:rPr>
            </w:pPr>
            <w:r w:rsidRPr="00EF7D81">
              <w:rPr>
                <w:rFonts w:eastAsia="Times New Roman" w:cs="Arial"/>
                <w:b/>
                <w:bCs/>
                <w:sz w:val="18"/>
                <w:szCs w:val="18"/>
              </w:rPr>
              <w:t>Peter Leppard, Parish Clerk</w:t>
            </w:r>
            <w:r>
              <w:rPr>
                <w:rFonts w:eastAsia="Times New Roman" w:cs="Arial"/>
                <w:b/>
                <w:bCs/>
                <w:sz w:val="18"/>
                <w:szCs w:val="18"/>
              </w:rPr>
              <w:t xml:space="preserve"> </w:t>
            </w:r>
            <w:r w:rsidRPr="00EF7D81">
              <w:rPr>
                <w:rFonts w:eastAsia="Times New Roman" w:cs="Arial"/>
                <w:b/>
                <w:bCs/>
                <w:sz w:val="18"/>
                <w:szCs w:val="18"/>
              </w:rPr>
              <w:t xml:space="preserve">  </w:t>
            </w:r>
            <w:r w:rsidRPr="00EF7D81">
              <w:rPr>
                <w:rFonts w:eastAsia="Times New Roman" w:cs="Arial"/>
                <w:b/>
                <w:bCs/>
                <w:sz w:val="18"/>
                <w:szCs w:val="18"/>
                <w:u w:val="single"/>
              </w:rPr>
              <w:t>clerk@shirley-pc.gov.uk</w:t>
            </w:r>
          </w:p>
          <w:p w14:paraId="3C10DC30" w14:textId="6012D33E" w:rsidR="00EF7D81" w:rsidRPr="00D06620" w:rsidRDefault="00EF7D81" w:rsidP="00EF7D81">
            <w:pPr>
              <w:tabs>
                <w:tab w:val="left" w:pos="284"/>
                <w:tab w:val="left" w:pos="709"/>
              </w:tabs>
              <w:overflowPunct w:val="0"/>
              <w:autoSpaceDE w:val="0"/>
              <w:autoSpaceDN w:val="0"/>
              <w:adjustRightInd w:val="0"/>
              <w:spacing w:after="0" w:line="240" w:lineRule="auto"/>
              <w:ind w:left="284"/>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b/>
                <w:bCs/>
                <w:sz w:val="18"/>
                <w:szCs w:val="18"/>
              </w:rPr>
              <w:t>Wednesday</w:t>
            </w:r>
            <w:r w:rsidRPr="00C551EB">
              <w:rPr>
                <w:rFonts w:eastAsia="Times New Roman" w:cs="Arial"/>
                <w:b/>
                <w:sz w:val="18"/>
                <w:szCs w:val="18"/>
              </w:rPr>
              <w:t xml:space="preserve"> </w:t>
            </w:r>
            <w:r>
              <w:rPr>
                <w:rFonts w:eastAsia="Times New Roman" w:cs="Arial"/>
                <w:b/>
                <w:sz w:val="18"/>
                <w:szCs w:val="18"/>
              </w:rPr>
              <w:t>3 June 2026</w:t>
            </w:r>
            <w:r>
              <w:rPr>
                <w:rFonts w:eastAsia="Times New Roman" w:cs="Arial"/>
                <w:sz w:val="18"/>
                <w:szCs w:val="18"/>
              </w:rPr>
              <w:t xml:space="preserve"> </w:t>
            </w:r>
            <w:r w:rsidRPr="00D06620">
              <w:rPr>
                <w:rFonts w:eastAsia="Times New Roman" w:cs="Arial"/>
                <w:sz w:val="18"/>
                <w:szCs w:val="18"/>
              </w:rPr>
              <w:t xml:space="preserve">and ending on </w:t>
            </w:r>
            <w:r>
              <w:rPr>
                <w:rFonts w:eastAsia="Times New Roman" w:cs="Arial"/>
                <w:b/>
                <w:sz w:val="18"/>
                <w:szCs w:val="18"/>
              </w:rPr>
              <w:t>Tuesday 14 July 2026.</w:t>
            </w:r>
            <w:r>
              <w:rPr>
                <w:rFonts w:eastAsia="Times New Roman" w:cs="Arial"/>
                <w:sz w:val="18"/>
                <w:szCs w:val="18"/>
              </w:rPr>
              <w:t xml:space="preserve"> </w:t>
            </w:r>
          </w:p>
          <w:p w14:paraId="6DDBFF84" w14:textId="77777777" w:rsidR="00EF7D81" w:rsidRPr="00D06620" w:rsidRDefault="00EF7D8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EF7D81" w:rsidRPr="00D06620" w:rsidRDefault="00EF7D81"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62F7FE4A" w14:textId="77777777" w:rsidR="00EF7D81" w:rsidRPr="00D06620" w:rsidRDefault="00EF7D81" w:rsidP="00FE2EA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EF7D81" w:rsidRPr="00D06620" w:rsidRDefault="00EF7D81"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0E056F2C" w14:textId="77777777" w:rsidR="00EF7D81" w:rsidRPr="00D06620" w:rsidRDefault="00EF7D8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EF7D81" w:rsidRPr="00D06620" w:rsidRDefault="00EF7D8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F0442CA" w:rsidR="00EF7D81" w:rsidRPr="00D06620" w:rsidRDefault="00EF7D81"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Parish Council’s AGAR is subject to review by the appointed auditor only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22CC6623" w14:textId="77777777" w:rsidR="00EF7D81" w:rsidRPr="00EB538D" w:rsidRDefault="00EF7D81"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 (Ref: SBA Team)</w:t>
            </w:r>
          </w:p>
          <w:p w14:paraId="167712B3" w14:textId="01B4269E" w:rsidR="00EF7D81" w:rsidRPr="00EB538D" w:rsidRDefault="00EF7D8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EF7D81" w:rsidRPr="00EB538D" w:rsidRDefault="00EF7D8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London E14 5RE</w:t>
            </w:r>
          </w:p>
          <w:p w14:paraId="61AAE6A4" w14:textId="5CAFAB65" w:rsidR="00EF7D81" w:rsidRDefault="00EF7D8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6" w:history="1">
              <w:r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EF7D81" w:rsidRPr="00AF05D5" w:rsidRDefault="00EF7D8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476F4FC" w:rsidR="00EF7D81" w:rsidRPr="00D06620" w:rsidRDefault="00EF7D81"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Peter Leppard, Parish Clerk</w:t>
            </w:r>
          </w:p>
          <w:p w14:paraId="74144341" w14:textId="77777777" w:rsidR="00EF7D81" w:rsidRPr="00D06620" w:rsidRDefault="00EF7D81"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044E8211" w14:textId="77777777" w:rsidR="00FE2EA2" w:rsidRDefault="00FE2EA2"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310E1529"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FE2EA2" w:rsidRDefault="00815FCF" w:rsidP="00815FCF">
      <w:pPr>
        <w:overflowPunct w:val="0"/>
        <w:autoSpaceDE w:val="0"/>
        <w:autoSpaceDN w:val="0"/>
        <w:adjustRightInd w:val="0"/>
        <w:spacing w:after="0" w:line="240" w:lineRule="auto"/>
        <w:jc w:val="left"/>
        <w:textAlignment w:val="baseline"/>
        <w:rPr>
          <w:rFonts w:eastAsia="Times New Roman" w:cs="Arial"/>
          <w:sz w:val="8"/>
          <w:szCs w:val="8"/>
        </w:rPr>
      </w:pPr>
    </w:p>
    <w:p w14:paraId="5037FC43" w14:textId="0C173701" w:rsidR="00815FCF" w:rsidRPr="003F371A" w:rsidRDefault="00815FCF" w:rsidP="00FE2EA2">
      <w:pPr>
        <w:spacing w:after="80"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FE2EA2" w:rsidRDefault="00815FCF" w:rsidP="00815FCF">
      <w:pPr>
        <w:overflowPunct w:val="0"/>
        <w:autoSpaceDE w:val="0"/>
        <w:autoSpaceDN w:val="0"/>
        <w:adjustRightInd w:val="0"/>
        <w:spacing w:after="0" w:line="240" w:lineRule="auto"/>
        <w:textAlignment w:val="baseline"/>
        <w:rPr>
          <w:rFonts w:eastAsia="Times New Roman" w:cs="Arial"/>
          <w:sz w:val="8"/>
          <w:szCs w:val="8"/>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lastRenderedPageBreak/>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FE2EA2" w:rsidRDefault="00815FCF" w:rsidP="00815FCF">
      <w:pPr>
        <w:overflowPunct w:val="0"/>
        <w:autoSpaceDE w:val="0"/>
        <w:autoSpaceDN w:val="0"/>
        <w:adjustRightInd w:val="0"/>
        <w:spacing w:after="0" w:line="240" w:lineRule="auto"/>
        <w:textAlignment w:val="baseline"/>
        <w:rPr>
          <w:rFonts w:eastAsia="Times New Roman" w:cs="Arial"/>
          <w:b/>
          <w:sz w:val="8"/>
          <w:szCs w:val="8"/>
        </w:rPr>
      </w:pPr>
    </w:p>
    <w:p w14:paraId="1B4F55F8" w14:textId="77777777" w:rsidR="00815FCF" w:rsidRPr="003F371A" w:rsidRDefault="00815FCF" w:rsidP="00FE2EA2">
      <w:pPr>
        <w:spacing w:after="80" w:line="240" w:lineRule="auto"/>
        <w:rPr>
          <w:rFonts w:eastAsia="Times New Roman" w:cs="Arial"/>
          <w:sz w:val="20"/>
          <w:szCs w:val="20"/>
        </w:rPr>
      </w:pPr>
      <w:r w:rsidRPr="00FE2EA2">
        <w:rPr>
          <w:rFonts w:eastAsia="Times New Roman" w:cs="Arial"/>
          <w:bCs/>
          <w:sz w:val="20"/>
          <w:szCs w:val="20"/>
        </w:rPr>
        <w:t xml:space="preserve">You should first ask your </w:t>
      </w:r>
      <w:r w:rsidR="0050557D" w:rsidRPr="00FE2EA2">
        <w:rPr>
          <w:rFonts w:eastAsia="Times New Roman" w:cs="Arial"/>
          <w:bCs/>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FE2EA2">
      <w:pPr>
        <w:spacing w:after="80"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FE2EA2">
      <w:pPr>
        <w:spacing w:after="80"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FE2EA2" w:rsidRDefault="00815FCF" w:rsidP="00815FCF">
      <w:pPr>
        <w:overflowPunct w:val="0"/>
        <w:autoSpaceDE w:val="0"/>
        <w:autoSpaceDN w:val="0"/>
        <w:adjustRightInd w:val="0"/>
        <w:spacing w:after="0" w:line="240" w:lineRule="auto"/>
        <w:textAlignment w:val="baseline"/>
        <w:rPr>
          <w:rFonts w:eastAsia="Times New Roman" w:cs="Arial"/>
          <w:sz w:val="8"/>
          <w:szCs w:val="8"/>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FE2EA2" w:rsidRDefault="00815FCF" w:rsidP="00815FCF">
      <w:pPr>
        <w:spacing w:after="0" w:line="240" w:lineRule="auto"/>
        <w:rPr>
          <w:rFonts w:eastAsia="Times New Roman" w:cs="Arial"/>
          <w:sz w:val="8"/>
          <w:szCs w:val="8"/>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FE2EA2" w:rsidRDefault="00815FCF" w:rsidP="00815FCF">
      <w:pPr>
        <w:overflowPunct w:val="0"/>
        <w:autoSpaceDE w:val="0"/>
        <w:autoSpaceDN w:val="0"/>
        <w:adjustRightInd w:val="0"/>
        <w:spacing w:after="0" w:line="240" w:lineRule="auto"/>
        <w:textAlignment w:val="baseline"/>
        <w:rPr>
          <w:rFonts w:eastAsia="Times New Roman" w:cs="Arial"/>
          <w:sz w:val="8"/>
          <w:szCs w:val="8"/>
        </w:rPr>
      </w:pPr>
    </w:p>
    <w:p w14:paraId="05CBC0C6" w14:textId="07D5F6C9" w:rsidR="00500F4D" w:rsidRDefault="00815FCF" w:rsidP="00FE2EA2">
      <w:pPr>
        <w:overflowPunct w:val="0"/>
        <w:autoSpaceDE w:val="0"/>
        <w:autoSpaceDN w:val="0"/>
        <w:adjustRightInd w:val="0"/>
        <w:spacing w:after="0" w:line="240" w:lineRule="auto"/>
        <w:textAlignment w:val="baseline"/>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r w:rsidR="00FE2EA2">
        <w:t xml:space="preserve"> </w:t>
      </w:r>
    </w:p>
    <w:sectPr w:rsidR="00500F4D" w:rsidSect="00FE2EA2">
      <w:pgSz w:w="11906" w:h="16838"/>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EF7D81"/>
    <w:rsid w:val="00F033CB"/>
    <w:rsid w:val="00F2670F"/>
    <w:rsid w:val="00F43BB3"/>
    <w:rsid w:val="00F7561B"/>
    <w:rsid w:val="00F8723E"/>
    <w:rsid w:val="00F93D01"/>
    <w:rsid w:val="00FB06E8"/>
    <w:rsid w:val="00FE2EA2"/>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Peter Leppard</cp:lastModifiedBy>
  <cp:revision>2</cp:revision>
  <dcterms:created xsi:type="dcterms:W3CDTF">2026-05-13T12:20:00Z</dcterms:created>
  <dcterms:modified xsi:type="dcterms:W3CDTF">2026-05-13T12:20:00Z</dcterms:modified>
</cp:coreProperties>
</file>